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C7A30" w:rsidRPr="006451BC" w:rsidP="00E57BCE">
      <w:pPr>
        <w:spacing w:line="480" w:lineRule="auto"/>
        <w:jc w:val="center"/>
        <w:rPr>
          <w:rFonts w:ascii="Times New Roman" w:hAnsi="Times New Roman" w:cs="Times New Roman"/>
          <w:sz w:val="24"/>
        </w:rPr>
      </w:pPr>
      <w:r w:rsidRPr="006451BC">
        <w:rPr>
          <w:rFonts w:ascii="Times New Roman" w:hAnsi="Times New Roman" w:cs="Times New Roman"/>
          <w:sz w:val="24"/>
        </w:rPr>
        <w:t>Green Booster Energy Company Ltd</w:t>
      </w:r>
    </w:p>
    <w:p w:rsidR="00B53A4A" w:rsidRPr="006451BC" w:rsidP="00E57BCE">
      <w:pPr>
        <w:spacing w:line="480" w:lineRule="auto"/>
        <w:jc w:val="center"/>
        <w:rPr>
          <w:rFonts w:ascii="Times New Roman" w:hAnsi="Times New Roman" w:cs="Times New Roman"/>
          <w:sz w:val="24"/>
        </w:rPr>
      </w:pPr>
      <w:r w:rsidRPr="006451BC">
        <w:rPr>
          <w:rFonts w:ascii="Times New Roman" w:hAnsi="Times New Roman" w:cs="Times New Roman"/>
          <w:sz w:val="24"/>
        </w:rPr>
        <w:t>Richmond, Washington.</w:t>
      </w:r>
    </w:p>
    <w:p w:rsidR="00B53A4A" w:rsidRPr="006451BC" w:rsidP="00E57BCE">
      <w:pPr>
        <w:spacing w:line="480" w:lineRule="auto"/>
        <w:rPr>
          <w:rFonts w:ascii="Times New Roman" w:hAnsi="Times New Roman" w:cs="Times New Roman"/>
          <w:sz w:val="24"/>
        </w:rPr>
      </w:pPr>
    </w:p>
    <w:p w:rsidR="00B53A4A" w:rsidRPr="006451BC" w:rsidP="00E57BCE">
      <w:pPr>
        <w:tabs>
          <w:tab w:val="left" w:pos="4140"/>
        </w:tabs>
        <w:spacing w:line="480" w:lineRule="auto"/>
        <w:rPr>
          <w:rFonts w:ascii="Times New Roman" w:hAnsi="Times New Roman" w:cs="Times New Roman"/>
          <w:sz w:val="24"/>
        </w:rPr>
      </w:pPr>
      <w:r w:rsidRPr="006451BC">
        <w:rPr>
          <w:rFonts w:ascii="Times New Roman" w:hAnsi="Times New Roman" w:cs="Times New Roman"/>
          <w:sz w:val="24"/>
        </w:rPr>
        <w:t>20</w:t>
      </w:r>
      <w:r w:rsidRPr="006451BC">
        <w:rPr>
          <w:rFonts w:ascii="Times New Roman" w:hAnsi="Times New Roman" w:cs="Times New Roman"/>
          <w:sz w:val="24"/>
          <w:vertAlign w:val="superscript"/>
        </w:rPr>
        <w:t>th</w:t>
      </w:r>
      <w:r w:rsidRPr="006451BC">
        <w:rPr>
          <w:rFonts w:ascii="Times New Roman" w:hAnsi="Times New Roman" w:cs="Times New Roman"/>
          <w:sz w:val="24"/>
        </w:rPr>
        <w:t xml:space="preserve"> October 2020.</w:t>
      </w:r>
      <w:r w:rsidRPr="006451BC" w:rsidR="006451BC">
        <w:rPr>
          <w:rFonts w:ascii="Times New Roman" w:hAnsi="Times New Roman" w:cs="Times New Roman"/>
          <w:sz w:val="24"/>
        </w:rPr>
        <w:tab/>
      </w:r>
    </w:p>
    <w:p w:rsidR="00B53A4A" w:rsidRPr="006451BC" w:rsidP="00E57BCE">
      <w:pPr>
        <w:spacing w:line="480" w:lineRule="auto"/>
        <w:rPr>
          <w:rFonts w:ascii="Times New Roman" w:hAnsi="Times New Roman" w:cs="Times New Roman"/>
          <w:sz w:val="24"/>
        </w:rPr>
      </w:pPr>
      <w:bookmarkStart w:id="0" w:name="_GoBack"/>
      <w:bookmarkEnd w:id="0"/>
      <w:r>
        <w:t>
</w:t>
      </w:r>
    </w:p>
    <w:p w:rsidR="00B53A4A"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Sales and Marketing Manager</w:t>
      </w:r>
    </w:p>
    <w:p w:rsidR="004F0E9D"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East Corner Branch</w:t>
      </w:r>
    </w:p>
    <w:p w:rsidR="004F0E9D"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44, East Capital Street</w:t>
      </w:r>
    </w:p>
    <w:p w:rsidR="004F0E9D"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Washington</w:t>
      </w:r>
    </w:p>
    <w:p w:rsidR="004F0E9D" w:rsidRPr="006451BC" w:rsidP="00E57BCE">
      <w:pPr>
        <w:spacing w:line="480" w:lineRule="auto"/>
        <w:rPr>
          <w:rFonts w:ascii="Times New Roman" w:hAnsi="Times New Roman" w:cs="Times New Roman"/>
          <w:sz w:val="24"/>
        </w:rPr>
      </w:pPr>
    </w:p>
    <w:p w:rsidR="004F0E9D" w:rsidRPr="006451BC" w:rsidP="00E57BCE">
      <w:pPr>
        <w:spacing w:line="480" w:lineRule="auto"/>
        <w:rPr>
          <w:rFonts w:ascii="Times New Roman" w:hAnsi="Times New Roman" w:cs="Times New Roman"/>
          <w:b/>
          <w:sz w:val="24"/>
        </w:rPr>
      </w:pPr>
      <w:r w:rsidRPr="006451BC">
        <w:rPr>
          <w:rFonts w:ascii="Times New Roman" w:hAnsi="Times New Roman" w:cs="Times New Roman"/>
          <w:b/>
          <w:sz w:val="24"/>
        </w:rPr>
        <w:t>Ref: Your letter dated 15</w:t>
      </w:r>
      <w:r w:rsidRPr="006451BC">
        <w:rPr>
          <w:rFonts w:ascii="Times New Roman" w:hAnsi="Times New Roman" w:cs="Times New Roman"/>
          <w:b/>
          <w:sz w:val="24"/>
          <w:vertAlign w:val="superscript"/>
        </w:rPr>
        <w:t>th</w:t>
      </w:r>
      <w:r w:rsidRPr="006451BC">
        <w:rPr>
          <w:rFonts w:ascii="Times New Roman" w:hAnsi="Times New Roman" w:cs="Times New Roman"/>
          <w:b/>
          <w:sz w:val="24"/>
        </w:rPr>
        <w:t xml:space="preserve"> October 2020.
</w:t>
      </w:r>
    </w:p>
    <w:p w:rsidR="004F0E9D" w:rsidRPr="006451BC" w:rsidP="00E57BCE">
      <w:pPr>
        <w:spacing w:line="480" w:lineRule="auto"/>
        <w:rPr>
          <w:rFonts w:ascii="Times New Roman" w:hAnsi="Times New Roman" w:cs="Times New Roman"/>
          <w:b/>
          <w:sz w:val="24"/>
        </w:rPr>
      </w:pPr>
    </w:p>
    <w:p w:rsidR="004F0E9D"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Dear Sir,</w:t>
      </w:r>
    </w:p>
    <w:p w:rsidR="004F0E9D" w:rsidRPr="006451BC" w:rsidP="00E57BCE">
      <w:pPr>
        <w:spacing w:line="480" w:lineRule="auto"/>
        <w:rPr>
          <w:rFonts w:ascii="Times New Roman" w:hAnsi="Times New Roman" w:cs="Times New Roman"/>
          <w:sz w:val="24"/>
        </w:rPr>
      </w:pPr>
    </w:p>
    <w:p w:rsidR="00B53A4A"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Your complaint letter on date 15</w:t>
      </w:r>
      <w:r w:rsidRPr="006451BC">
        <w:rPr>
          <w:rFonts w:ascii="Times New Roman" w:hAnsi="Times New Roman" w:cs="Times New Roman"/>
          <w:sz w:val="24"/>
          <w:vertAlign w:val="superscript"/>
        </w:rPr>
        <w:t>th</w:t>
      </w:r>
      <w:r w:rsidRPr="006451BC">
        <w:rPr>
          <w:rFonts w:ascii="Times New Roman" w:hAnsi="Times New Roman" w:cs="Times New Roman"/>
          <w:sz w:val="24"/>
        </w:rPr>
        <w:t xml:space="preserve"> of October has been received regarding the marketing strategies of Booster energy drink. Green Booster Energy is a new company in the market and this is the first complaint letter we have received. </w:t>
      </w:r>
    </w:p>
    <w:p w:rsidR="0068132A"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We highly appreciate your concern about Booster Energy because you have proven to us that you are a concerned customer and consumer who would wish us prosper</w:t>
      </w:r>
      <w:r w:rsidR="006451BC">
        <w:rPr>
          <w:rFonts w:ascii="Times New Roman" w:hAnsi="Times New Roman" w:cs="Times New Roman"/>
          <w:sz w:val="24"/>
        </w:rPr>
        <w:t>ity</w:t>
      </w:r>
      <w:r w:rsidRPr="006451BC">
        <w:rPr>
          <w:rFonts w:ascii="Times New Roman" w:hAnsi="Times New Roman" w:cs="Times New Roman"/>
          <w:sz w:val="24"/>
        </w:rPr>
        <w:t xml:space="preserve">. Your letter </w:t>
      </w:r>
      <w:r w:rsidRPr="006451BC">
        <w:rPr>
          <w:rFonts w:ascii="Times New Roman" w:hAnsi="Times New Roman" w:cs="Times New Roman"/>
          <w:sz w:val="24"/>
        </w:rPr>
        <w:t xml:space="preserve">addressed the issue of direct selling, a strategy that involves direct contact between our sales agents and consumer who as at that time were college students. Your letter reports the misconduct of some of our agents but does not specify. We wish to inform you that we will get to the route of the matter and take necessary actions to the involved agents. </w:t>
      </w:r>
      <w:r w:rsidR="006451BC">
        <w:rPr>
          <w:rFonts w:ascii="Times New Roman" w:hAnsi="Times New Roman" w:cs="Times New Roman"/>
          <w:sz w:val="24"/>
        </w:rPr>
        <w:t xml:space="preserve">We operate on integrity and accountability, and all actions must have consequences whether positive or negative.  </w:t>
      </w:r>
    </w:p>
    <w:p w:rsidR="0068132A" w:rsidRPr="006451BC" w:rsidP="00E57BCE">
      <w:pPr>
        <w:spacing w:line="480" w:lineRule="auto"/>
        <w:rPr>
          <w:rFonts w:ascii="Times New Roman" w:hAnsi="Times New Roman" w:cs="Times New Roman"/>
          <w:sz w:val="24"/>
        </w:rPr>
      </w:pPr>
      <w:r>
        <w:rPr>
          <w:rFonts w:ascii="Times New Roman" w:hAnsi="Times New Roman" w:cs="Times New Roman"/>
          <w:sz w:val="24"/>
        </w:rPr>
        <w:t xml:space="preserve">The initial marketing strategies you might have witnessed were for the launching and introduction of Green Booster Energy Drink to the market and our main target was college students. Direct selling provided a platform for acquiring a larger and faster market for our product. </w:t>
      </w:r>
      <w:r w:rsidRPr="006451BC">
        <w:rPr>
          <w:rFonts w:ascii="Times New Roman" w:hAnsi="Times New Roman" w:cs="Times New Roman"/>
          <w:sz w:val="24"/>
        </w:rPr>
        <w:t xml:space="preserve">Besides, Green Booster uses the various mean of marketing strategies including internet marketing, social networking, and media networking among many others. </w:t>
      </w:r>
      <w:r w:rsidRPr="006451BC" w:rsidR="00224328">
        <w:rPr>
          <w:rFonts w:ascii="Times New Roman" w:hAnsi="Times New Roman" w:cs="Times New Roman"/>
          <w:sz w:val="24"/>
        </w:rPr>
        <w:t xml:space="preserve">Also, the company has increased its market from college students only to the rest of the American citizens and direct selling has been minimized </w:t>
      </w:r>
      <w:r w:rsidR="00224328">
        <w:rPr>
          <w:rFonts w:ascii="Times New Roman" w:hAnsi="Times New Roman" w:cs="Times New Roman"/>
          <w:sz w:val="24"/>
        </w:rPr>
        <w:t>from</w:t>
      </w:r>
      <w:r w:rsidRPr="006451BC" w:rsidR="00224328">
        <w:rPr>
          <w:rFonts w:ascii="Times New Roman" w:hAnsi="Times New Roman" w:cs="Times New Roman"/>
          <w:sz w:val="24"/>
        </w:rPr>
        <w:t xml:space="preserve"> contact with students</w:t>
      </w:r>
      <w:r w:rsidR="00224328">
        <w:rPr>
          <w:rFonts w:ascii="Times New Roman" w:hAnsi="Times New Roman" w:cs="Times New Roman"/>
          <w:sz w:val="24"/>
        </w:rPr>
        <w:t xml:space="preserve"> to the general public</w:t>
      </w:r>
      <w:r w:rsidRPr="006451BC" w:rsidR="00224328">
        <w:rPr>
          <w:rFonts w:ascii="Times New Roman" w:hAnsi="Times New Roman" w:cs="Times New Roman"/>
          <w:sz w:val="24"/>
        </w:rPr>
        <w:t xml:space="preserve">. </w:t>
      </w:r>
      <w:r w:rsidRPr="006451BC">
        <w:rPr>
          <w:rFonts w:ascii="Times New Roman" w:hAnsi="Times New Roman" w:cs="Times New Roman"/>
          <w:sz w:val="24"/>
        </w:rPr>
        <w:t>We are glad that you appreciate what the company is doing and its achievements and contributions in the food and nutrition industry</w:t>
      </w:r>
      <w:r w:rsidR="00224328">
        <w:rPr>
          <w:rFonts w:ascii="Times New Roman" w:hAnsi="Times New Roman" w:cs="Times New Roman"/>
          <w:sz w:val="24"/>
        </w:rPr>
        <w:t xml:space="preserve"> in the country</w:t>
      </w:r>
      <w:r w:rsidRPr="006451BC">
        <w:rPr>
          <w:rFonts w:ascii="Times New Roman" w:hAnsi="Times New Roman" w:cs="Times New Roman"/>
          <w:sz w:val="24"/>
        </w:rPr>
        <w:t xml:space="preserve">. </w:t>
      </w:r>
    </w:p>
    <w:p w:rsidR="006A5CFF" w:rsidRPr="006451BC" w:rsidP="00E57BCE">
      <w:pPr>
        <w:spacing w:line="480" w:lineRule="auto"/>
        <w:rPr>
          <w:rFonts w:ascii="Times New Roman" w:hAnsi="Times New Roman" w:cs="Times New Roman"/>
          <w:sz w:val="24"/>
        </w:rPr>
      </w:pPr>
      <w:r>
        <w:rPr>
          <w:rFonts w:ascii="Times New Roman" w:hAnsi="Times New Roman" w:cs="Times New Roman"/>
          <w:sz w:val="24"/>
        </w:rPr>
        <w:t xml:space="preserve">When a law is broken, answers have to be provided. We have put into consideration your concern about college students and we made the necessary changes in the modes of operations. </w:t>
      </w:r>
      <w:r w:rsidRPr="006451BC">
        <w:rPr>
          <w:rFonts w:ascii="Times New Roman" w:hAnsi="Times New Roman" w:cs="Times New Roman"/>
          <w:sz w:val="24"/>
        </w:rPr>
        <w:t xml:space="preserve">Your concern is our priority and we work for your satisfaction. We expect to hear positive feedback from you. Thank you. </w:t>
      </w:r>
    </w:p>
    <w:p w:rsidR="00224328" w:rsidP="00E57BCE">
      <w:pPr>
        <w:spacing w:line="480" w:lineRule="auto"/>
        <w:rPr>
          <w:rFonts w:ascii="Times New Roman" w:hAnsi="Times New Roman" w:cs="Times New Roman"/>
          <w:sz w:val="24"/>
        </w:rPr>
      </w:pPr>
    </w:p>
    <w:p w:rsidR="00B53A4A"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 xml:space="preserve">Yours </w:t>
      </w:r>
      <w:r w:rsidRPr="006451BC" w:rsidR="00224328">
        <w:rPr>
          <w:rFonts w:ascii="Times New Roman" w:hAnsi="Times New Roman" w:cs="Times New Roman"/>
          <w:sz w:val="24"/>
        </w:rPr>
        <w:t>Faithfully</w:t>
      </w:r>
      <w:r w:rsidRPr="006451BC">
        <w:rPr>
          <w:rFonts w:ascii="Times New Roman" w:hAnsi="Times New Roman" w:cs="Times New Roman"/>
          <w:sz w:val="24"/>
        </w:rPr>
        <w:t>,</w:t>
      </w:r>
    </w:p>
    <w:p w:rsidR="006A5CFF" w:rsidRPr="006451BC" w:rsidP="00E57BCE">
      <w:pPr>
        <w:spacing w:line="480" w:lineRule="auto"/>
        <w:rPr>
          <w:rFonts w:ascii="Times New Roman" w:hAnsi="Times New Roman" w:cs="Times New Roman"/>
          <w:sz w:val="24"/>
        </w:rPr>
      </w:pPr>
    </w:p>
    <w:p w:rsidR="006A5CFF"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Student Name</w:t>
      </w:r>
      <w:r w:rsidR="003C5F87">
        <w:rPr>
          <w:rFonts w:ascii="Times New Roman" w:hAnsi="Times New Roman" w:cs="Times New Roman"/>
          <w:sz w:val="24"/>
        </w:rPr>
        <w:t>,</w:t>
      </w:r>
    </w:p>
    <w:p w:rsidR="006A5CFF"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Sales and Marketing Manager</w:t>
      </w:r>
      <w:r w:rsidR="003C5F87">
        <w:rPr>
          <w:rFonts w:ascii="Times New Roman" w:hAnsi="Times New Roman" w:cs="Times New Roman"/>
          <w:sz w:val="24"/>
        </w:rPr>
        <w:t>,</w:t>
      </w:r>
    </w:p>
    <w:p w:rsidR="006A5CFF" w:rsidRPr="006451BC" w:rsidP="00E57BCE">
      <w:pPr>
        <w:spacing w:line="480" w:lineRule="auto"/>
        <w:rPr>
          <w:rFonts w:ascii="Times New Roman" w:hAnsi="Times New Roman" w:cs="Times New Roman"/>
          <w:sz w:val="24"/>
        </w:rPr>
      </w:pPr>
      <w:r w:rsidRPr="006451BC">
        <w:rPr>
          <w:rFonts w:ascii="Times New Roman" w:hAnsi="Times New Roman" w:cs="Times New Roman"/>
          <w:sz w:val="24"/>
        </w:rPr>
        <w:t>Green Booster Energy Drink Ltd</w:t>
      </w:r>
      <w:r w:rsidR="003C5F87">
        <w:rPr>
          <w:rFonts w:ascii="Times New Roman" w:hAnsi="Times New Roman" w:cs="Times New Roman"/>
          <w:sz w:val="24"/>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820"/>
    <w:rsid w:val="00224328"/>
    <w:rsid w:val="00324820"/>
    <w:rsid w:val="003C5F87"/>
    <w:rsid w:val="004F0E9D"/>
    <w:rsid w:val="006451BC"/>
    <w:rsid w:val="0068132A"/>
    <w:rsid w:val="006A5CFF"/>
    <w:rsid w:val="007B0162"/>
    <w:rsid w:val="008E7111"/>
    <w:rsid w:val="00B53A4A"/>
    <w:rsid w:val="00BC7A30"/>
    <w:rsid w:val="00C12E54"/>
    <w:rsid w:val="00E57B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05064F0-CB1C-48C0-AB3C-5B5DD474C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2020-10-20T15:13:00Z</dcterms:created>
  <dcterms:modified xsi:type="dcterms:W3CDTF">2020-10-20T16:02:00Z</dcterms:modified>
</cp:coreProperties>
</file>